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035D7" w14:textId="1556F27D" w:rsidR="0063622E" w:rsidRPr="00360183" w:rsidRDefault="00B45079" w:rsidP="00B45079">
      <w:pPr>
        <w:pStyle w:val="Default"/>
        <w:spacing w:line="360" w:lineRule="auto"/>
        <w:jc w:val="center"/>
        <w:rPr>
          <w:rFonts w:ascii="Garamond" w:hAnsi="Garamond"/>
          <w:b/>
          <w:color w:val="auto"/>
          <w:sz w:val="28"/>
          <w:szCs w:val="40"/>
        </w:rPr>
      </w:pPr>
      <w:r w:rsidRPr="00360183">
        <w:rPr>
          <w:rFonts w:ascii="Garamond" w:hAnsi="Garamond"/>
          <w:b/>
          <w:color w:val="auto"/>
          <w:sz w:val="28"/>
          <w:szCs w:val="40"/>
        </w:rPr>
        <w:t>PALLAS ATHÉNÉ DOMUS EDUCATIONIS ALAPÍTVÁNY</w:t>
      </w:r>
    </w:p>
    <w:p w14:paraId="43A17103" w14:textId="5BE538E0" w:rsidR="00360183" w:rsidRPr="00360183" w:rsidRDefault="00360183" w:rsidP="00B45079">
      <w:pPr>
        <w:pStyle w:val="Default"/>
        <w:spacing w:line="360" w:lineRule="auto"/>
        <w:jc w:val="center"/>
        <w:rPr>
          <w:rFonts w:ascii="Garamond" w:hAnsi="Garamond"/>
          <w:b/>
          <w:color w:val="auto"/>
          <w:sz w:val="28"/>
          <w:szCs w:val="40"/>
        </w:rPr>
      </w:pPr>
      <w:r w:rsidRPr="00360183">
        <w:rPr>
          <w:rFonts w:ascii="Garamond" w:hAnsi="Garamond"/>
          <w:b/>
          <w:color w:val="auto"/>
          <w:sz w:val="28"/>
          <w:szCs w:val="40"/>
        </w:rPr>
        <w:t>PALLAS ATHÉNÉ INNOVÁCIÓS ÉS GEOPOLITIKAI ALAPÍTVÁNY</w:t>
      </w:r>
    </w:p>
    <w:p w14:paraId="49A67C1C" w14:textId="5A9C4F73" w:rsidR="00AE49E1" w:rsidRPr="00360183" w:rsidRDefault="00A9464C" w:rsidP="00B45079">
      <w:pPr>
        <w:spacing w:after="0" w:line="360" w:lineRule="auto"/>
        <w:jc w:val="center"/>
        <w:rPr>
          <w:rFonts w:ascii="Garamond" w:hAnsi="Garamond" w:cs="Trajan Pro"/>
          <w:b/>
          <w:sz w:val="28"/>
          <w:szCs w:val="40"/>
        </w:rPr>
      </w:pPr>
      <w:r w:rsidRPr="00360183">
        <w:rPr>
          <w:rFonts w:ascii="Garamond" w:hAnsi="Garamond" w:cs="Trajan Pro"/>
          <w:b/>
          <w:sz w:val="28"/>
          <w:szCs w:val="40"/>
        </w:rPr>
        <w:t>Geopolitikai Doktori Program Támogatása Felsőoktatási Intézmények Számára</w:t>
      </w:r>
    </w:p>
    <w:p w14:paraId="1764C361" w14:textId="77777777" w:rsidR="00B45079" w:rsidRPr="00313A90" w:rsidRDefault="00B45079" w:rsidP="00B45079">
      <w:pPr>
        <w:spacing w:after="0" w:line="360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10D5CCCF" w:rsidR="00F73056" w:rsidRPr="00313A90" w:rsidRDefault="000B71EA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Szakmai </w:t>
      </w:r>
      <w:r w:rsidR="00A9464C">
        <w:rPr>
          <w:rFonts w:ascii="Garamond" w:eastAsia="Calibri" w:hAnsi="Garamond" w:cs="Times New Roman"/>
          <w:b/>
          <w:sz w:val="24"/>
          <w:szCs w:val="24"/>
          <w:u w:val="single"/>
        </w:rPr>
        <w:t>program neve</w:t>
      </w:r>
      <w:r w:rsidR="00AE49E1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, idő</w:t>
      </w:r>
      <w:r w:rsidR="00A9464C">
        <w:rPr>
          <w:rFonts w:ascii="Garamond" w:eastAsia="Calibri" w:hAnsi="Garamond" w:cs="Times New Roman"/>
          <w:b/>
          <w:sz w:val="24"/>
          <w:szCs w:val="24"/>
          <w:u w:val="single"/>
        </w:rPr>
        <w:t>intervalluma</w:t>
      </w:r>
      <w:r w:rsidR="00921C2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313A90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B45079">
        <w:trPr>
          <w:trHeight w:val="449"/>
          <w:jc w:val="center"/>
        </w:trPr>
        <w:tc>
          <w:tcPr>
            <w:tcW w:w="8921" w:type="dxa"/>
            <w:gridSpan w:val="2"/>
            <w:shd w:val="clear" w:color="auto" w:fill="DEEAF6" w:themeFill="accent1" w:themeFillTint="33"/>
            <w:vAlign w:val="center"/>
          </w:tcPr>
          <w:p w14:paraId="5D3D7D1B" w14:textId="4B27A408" w:rsidR="00CD32BD" w:rsidRPr="00313A90" w:rsidRDefault="00CD32BD" w:rsidP="00CB21CB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06149E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03291E8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</w:t>
            </w:r>
            <w:r w:rsidR="00CD3673">
              <w:rPr>
                <w:rFonts w:ascii="Garamond" w:eastAsia="Calibri" w:hAnsi="Garamond" w:cs="Times New Roman"/>
                <w:sz w:val="24"/>
                <w:szCs w:val="24"/>
              </w:rPr>
              <w:t>, székhelye</w:t>
            </w: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lastRenderedPageBreak/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06149E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5A18412E" w:rsidR="00CD32BD" w:rsidRPr="00313A90" w:rsidRDefault="0006149E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C53AAC"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 w:rsidR="00C53AAC"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 w:rsidR="00C53AAC"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esetén a támogatás elszámolásának lezárásától számított 8 évig megőrizze és az adatokon ebben az esetben az Adatkezelési tájékoztatóban írt egyéb kezelési műveleteket végezzen.</w:t>
      </w:r>
    </w:p>
    <w:p w14:paraId="6D596746" w14:textId="77777777" w:rsidR="00D56667" w:rsidRDefault="0006149E" w:rsidP="00D5666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97E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7C3CC961" w14:textId="6B94E43E" w:rsidR="000C6D8E" w:rsidRPr="00D56667" w:rsidRDefault="0006149E" w:rsidP="00D5666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544588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667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D56667" w:rsidRPr="00313A90">
        <w:rPr>
          <w:rFonts w:ascii="Garamond" w:hAnsi="Garamond"/>
          <w:i/>
          <w:sz w:val="24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BE694C1AEB224977931A59EB2533ED0F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DOMUS </w:t>
      </w:r>
      <w:r w:rsidR="000B71EA">
        <w:rPr>
          <w:rFonts w:ascii="Garamond" w:hAnsi="Garamond"/>
          <w:i/>
          <w:sz w:val="24"/>
          <w:szCs w:val="24"/>
        </w:rPr>
        <w:t>EDUCATIONIS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</w:t>
      </w:r>
      <w:r w:rsidR="00360183">
        <w:rPr>
          <w:rFonts w:ascii="Garamond" w:hAnsi="Garamond"/>
          <w:i/>
          <w:sz w:val="24"/>
          <w:szCs w:val="24"/>
        </w:rPr>
        <w:t>/</w:t>
      </w:r>
      <w:r w:rsidR="00360183" w:rsidRPr="00360183">
        <w:rPr>
          <w:rFonts w:ascii="Garamond" w:hAnsi="Garamond"/>
          <w:i/>
          <w:sz w:val="24"/>
          <w:szCs w:val="24"/>
        </w:rPr>
        <w:t>PALLAS ATHÉNÉ INNOVÁCIÓS ÉS GEOPOLITIKAI ALAPÍTVÁNY</w:t>
      </w:r>
      <w:r w:rsidR="00B31DC9" w:rsidRPr="00313A90">
        <w:rPr>
          <w:rFonts w:ascii="Garamond" w:hAnsi="Garamond"/>
          <w:i/>
          <w:sz w:val="24"/>
          <w:szCs w:val="24"/>
        </w:rPr>
        <w:t xml:space="preserve"> (székhely: </w:t>
      </w:r>
      <w:r w:rsidR="00AA459B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A459B">
        <w:rPr>
          <w:rFonts w:ascii="Garamond" w:hAnsi="Garamond"/>
          <w:i/>
          <w:sz w:val="24"/>
          <w:szCs w:val="24"/>
        </w:rPr>
        <w:t>Döbrentei</w:t>
      </w:r>
      <w:proofErr w:type="spellEnd"/>
      <w:r w:rsidR="00AA459B">
        <w:rPr>
          <w:rFonts w:ascii="Garamond" w:hAnsi="Garamond"/>
          <w:i/>
          <w:sz w:val="24"/>
          <w:szCs w:val="24"/>
        </w:rPr>
        <w:t xml:space="preserve"> utca 2</w:t>
      </w:r>
      <w:r w:rsidR="00AA459B" w:rsidRPr="00AB44CF">
        <w:rPr>
          <w:rFonts w:ascii="Garamond" w:hAnsi="Garamond"/>
          <w:i/>
          <w:sz w:val="24"/>
          <w:szCs w:val="24"/>
        </w:rPr>
        <w:t xml:space="preserve">.) </w:t>
      </w:r>
      <w:r w:rsidR="00B31DC9" w:rsidRPr="00313A90">
        <w:rPr>
          <w:rFonts w:ascii="Garamond" w:hAnsi="Garamond"/>
          <w:i/>
          <w:sz w:val="24"/>
          <w:szCs w:val="24"/>
        </w:rPr>
        <w:t xml:space="preserve">a </w:t>
      </w:r>
      <w:r w:rsidR="00B45079">
        <w:rPr>
          <w:rFonts w:ascii="Garamond" w:hAnsi="Garamond"/>
          <w:i/>
          <w:sz w:val="24"/>
          <w:szCs w:val="24"/>
        </w:rPr>
        <w:t xml:space="preserve">magyarországi </w:t>
      </w:r>
      <w:r w:rsidR="00B31DC9" w:rsidRPr="00313A90">
        <w:rPr>
          <w:rFonts w:ascii="Garamond" w:hAnsi="Garamond"/>
          <w:i/>
          <w:sz w:val="24"/>
          <w:szCs w:val="24"/>
        </w:rPr>
        <w:t>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4A57CDA" w14:textId="77777777" w:rsidR="00191A04" w:rsidRPr="00313A90" w:rsidRDefault="00191A04" w:rsidP="00CB21CB">
      <w:pPr>
        <w:spacing w:after="0" w:line="360" w:lineRule="auto"/>
        <w:ind w:left="-142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676AF7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00AF77B6" w14:textId="77777777" w:rsidR="00676AF7" w:rsidRPr="00313A90" w:rsidRDefault="00676AF7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333E95E4" w14:textId="77777777" w:rsidR="00CD32BD" w:rsidRPr="00313A90" w:rsidRDefault="00CD32BD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3B23FEEA" w:rsidR="00AE49E1" w:rsidRPr="00313A90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neve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22901C07" w14:textId="77777777" w:rsidR="00AE49E1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18916189" w:rsidR="00AE49E1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időintervalluma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5ECC533" w14:textId="77777777" w:rsid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8C7971" w14:textId="18C2A883" w:rsidR="00AE49E1" w:rsidRPr="00313A90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lastRenderedPageBreak/>
        <w:t>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helyszíne:</w:t>
      </w:r>
    </w:p>
    <w:p w14:paraId="08870837" w14:textId="77777777" w:rsidR="00D56667" w:rsidRDefault="00D5666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F52E9A4" w14:textId="77777777" w:rsidR="00D56667" w:rsidRDefault="00D5666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540C28D8" w14:textId="52A5BC9A" w:rsidR="00CD32BD" w:rsidRPr="00313A90" w:rsidRDefault="00A9464C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célja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688F4AEF" w14:textId="76FED69D" w:rsidR="00215458" w:rsidRDefault="00215458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97C2F96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7B44FF4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95B7B8C" w14:textId="40AC806D" w:rsidR="0063622E" w:rsidRPr="00360183" w:rsidRDefault="001B2D2F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60183">
        <w:rPr>
          <w:rFonts w:ascii="Garamond" w:hAnsi="Garamond"/>
          <w:b/>
          <w:sz w:val="24"/>
          <w:szCs w:val="24"/>
          <w:u w:val="single"/>
        </w:rPr>
        <w:t>Illeszkedés</w:t>
      </w:r>
      <w:r w:rsidR="00B45079" w:rsidRPr="00360183">
        <w:rPr>
          <w:rFonts w:ascii="Garamond" w:hAnsi="Garamond"/>
          <w:b/>
          <w:sz w:val="24"/>
          <w:szCs w:val="24"/>
          <w:u w:val="single"/>
        </w:rPr>
        <w:t xml:space="preserve"> a PADE</w:t>
      </w:r>
      <w:r w:rsidR="002074B4" w:rsidRPr="00360183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B45079" w:rsidRPr="00360183">
        <w:rPr>
          <w:rFonts w:ascii="Garamond" w:hAnsi="Garamond"/>
          <w:b/>
          <w:sz w:val="24"/>
          <w:szCs w:val="24"/>
          <w:u w:val="single"/>
        </w:rPr>
        <w:t>A</w:t>
      </w:r>
      <w:r w:rsidR="002074B4" w:rsidRPr="00360183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2619CBC8" w14:textId="6B837F59" w:rsidR="00BC443D" w:rsidRPr="00360183" w:rsidRDefault="00BC443D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5CB5A6" w14:textId="47BAFD7A" w:rsidR="00360183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B9B10A0" w14:textId="77777777" w:rsidR="00360183" w:rsidRPr="00360183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5B15FF2" w14:textId="42801BE5" w:rsidR="00360183" w:rsidRPr="00313A90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60183">
        <w:rPr>
          <w:rFonts w:ascii="Garamond" w:hAnsi="Garamond"/>
          <w:b/>
          <w:sz w:val="24"/>
          <w:szCs w:val="24"/>
          <w:u w:val="single"/>
        </w:rPr>
        <w:t>Illeszkedés a P</w:t>
      </w:r>
      <w:r w:rsidRPr="00360183">
        <w:rPr>
          <w:rFonts w:ascii="Garamond" w:hAnsi="Garamond"/>
          <w:b/>
          <w:sz w:val="24"/>
          <w:szCs w:val="24"/>
          <w:u w:val="single"/>
        </w:rPr>
        <w:t>AIGEO</w:t>
      </w:r>
      <w:r w:rsidRPr="00360183">
        <w:rPr>
          <w:rFonts w:ascii="Garamond" w:hAnsi="Garamond"/>
          <w:b/>
          <w:sz w:val="24"/>
          <w:szCs w:val="24"/>
          <w:u w:val="single"/>
        </w:rPr>
        <w:t xml:space="preserve"> Alapítvány célkitűzéseihez:</w:t>
      </w:r>
    </w:p>
    <w:p w14:paraId="14FADAE8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bookmarkStart w:id="0" w:name="_GoBack"/>
      <w:bookmarkEnd w:id="0"/>
    </w:p>
    <w:p w14:paraId="1B6C1743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9AF17C" w14:textId="50664C0E" w:rsidR="00AE49E1" w:rsidRDefault="00A9464C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témájának </w:t>
      </w:r>
      <w:r w:rsidR="0063622E"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7F8094D7" w14:textId="02DB018F" w:rsidR="00360183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6D76B65" w14:textId="313FCE1F" w:rsidR="00360183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D3503A" w14:textId="33ECDA94" w:rsidR="00360183" w:rsidRPr="00313A90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Az ösztöndíjrendszer részletes bemutatása:</w:t>
      </w:r>
    </w:p>
    <w:p w14:paraId="01FE529D" w14:textId="718BE2A3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</w:p>
    <w:p w14:paraId="74F005F6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93554E" w14:textId="056FE4D6" w:rsidR="00676AF7" w:rsidRDefault="002861F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0AA891C" w14:textId="38E725E9" w:rsidR="000B71EA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0E7998" w14:textId="77777777" w:rsidR="000B71EA" w:rsidRPr="00676AF7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4532A1B0" w14:textId="5B260345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Várható létszám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4D1EE9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FAC3C4E" w14:textId="12279656" w:rsidR="000B71EA" w:rsidRPr="000B71EA" w:rsidRDefault="002861F1" w:rsidP="000B7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Honlap címe</w:t>
      </w:r>
      <w:r w:rsidR="00DF4655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C082275" w14:textId="4D633648" w:rsidR="00676AF7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2264C42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CFBFFC" w14:textId="0A1D3F4A" w:rsidR="002B010D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1F11A4BE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F4D3F1" w14:textId="77777777" w:rsidR="008F63B2" w:rsidRPr="00313A90" w:rsidRDefault="008F63B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EFE4558" w14:textId="77777777" w:rsidR="00676AF7" w:rsidRPr="00313A90" w:rsidRDefault="00676AF7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13A90" w:rsidRDefault="00195D5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1C966BC6" w:rsidR="00755197" w:rsidRPr="00313A90" w:rsidRDefault="00E97108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lastRenderedPageBreak/>
        <w:t xml:space="preserve">A </w:t>
      </w:r>
      <w:r w:rsidR="00714444" w:rsidRPr="00313A90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13A90">
        <w:rPr>
          <w:rFonts w:ascii="Garamond" w:eastAsia="Calibri" w:hAnsi="Garamond" w:cs="Times New Roman"/>
          <w:sz w:val="24"/>
          <w:szCs w:val="24"/>
        </w:rPr>
        <w:t>, valamint az Áfa</w:t>
      </w:r>
      <w:r w:rsidR="00A9464C">
        <w:rPr>
          <w:rFonts w:ascii="Garamond" w:eastAsia="Calibri" w:hAnsi="Garamond" w:cs="Times New Roman"/>
          <w:sz w:val="24"/>
          <w:szCs w:val="24"/>
        </w:rPr>
        <w:t xml:space="preserve"> </w:t>
      </w:r>
      <w:r w:rsidR="009E163F" w:rsidRPr="00313A90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B71EA">
        <w:rPr>
          <w:rFonts w:ascii="Garamond" w:eastAsia="Calibri" w:hAnsi="Garamond" w:cs="Times New Roman"/>
          <w:sz w:val="24"/>
          <w:szCs w:val="24"/>
        </w:rPr>
        <w:t>általunk megadott E</w:t>
      </w:r>
      <w:r w:rsidR="00092BA0" w:rsidRPr="00313A90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13A90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313A90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313A90" w:rsidRDefault="00092BA0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646E899B" w14:textId="2AD6DDC9" w:rsidR="00230F27" w:rsidRPr="00313A90" w:rsidRDefault="00230F27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3C6ABA">
        <w:rPr>
          <w:rFonts w:ascii="Garamond" w:eastAsia="Calibri" w:hAnsi="Garamond" w:cs="Times New Roman"/>
          <w:sz w:val="24"/>
          <w:szCs w:val="24"/>
        </w:rPr>
        <w:t>!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r w:rsidR="00114C86" w:rsidRPr="00313A90">
        <w:rPr>
          <w:rFonts w:ascii="Garamond" w:hAnsi="Garamond"/>
          <w:sz w:val="24"/>
          <w:szCs w:val="24"/>
        </w:rPr>
        <w:t>pl: cégkivonat, alapító okirat, jogerős végzés)</w:t>
      </w:r>
    </w:p>
    <w:p w14:paraId="24661BA4" w14:textId="533B8452" w:rsidR="00230F27" w:rsidRPr="00313A90" w:rsidRDefault="00230F27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Default="006D15AE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4512BF20" w14:textId="7B3B01F1" w:rsidR="00B45079" w:rsidRPr="00313A90" w:rsidRDefault="00B45079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3ECA8B31" w:rsidR="00215458" w:rsidRPr="00313A90" w:rsidRDefault="00215458" w:rsidP="00714444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Áfa nyilatkozat</w:t>
      </w:r>
    </w:p>
    <w:p w14:paraId="511660EF" w14:textId="590C7CD9" w:rsidR="00A36482" w:rsidRDefault="00E97108" w:rsidP="007459C5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</w:t>
      </w:r>
      <w:r w:rsidR="000B71EA">
        <w:rPr>
          <w:rFonts w:ascii="Garamond" w:hAnsi="Garamond"/>
          <w:sz w:val="24"/>
          <w:szCs w:val="24"/>
        </w:rPr>
        <w:t xml:space="preserve">adóhatósági </w:t>
      </w:r>
      <w:r w:rsidRPr="00313A90">
        <w:rPr>
          <w:rFonts w:ascii="Garamond" w:hAnsi="Garamond"/>
          <w:sz w:val="24"/>
          <w:szCs w:val="24"/>
        </w:rPr>
        <w:t xml:space="preserve">igazolás a köztartozásmentességről </w:t>
      </w:r>
    </w:p>
    <w:p w14:paraId="14C5F7D7" w14:textId="02B7E14C" w:rsidR="00E002FA" w:rsidRPr="00E002FA" w:rsidRDefault="00E002FA" w:rsidP="00E002F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28A62F9E" w:rsidR="00FB2527" w:rsidRPr="00313A90" w:rsidRDefault="0006149E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Domus </w:t>
      </w:r>
      <w:r w:rsidR="001B7FFE">
        <w:rPr>
          <w:rFonts w:ascii="Garamond" w:hAnsi="Garamond"/>
          <w:i/>
          <w:sz w:val="24"/>
          <w:szCs w:val="24"/>
        </w:rPr>
        <w:t xml:space="preserve">Educationis </w:t>
      </w:r>
      <w:r w:rsidR="00F47EFB" w:rsidRPr="00313A90">
        <w:rPr>
          <w:rFonts w:ascii="Garamond" w:hAnsi="Garamond"/>
          <w:i/>
          <w:sz w:val="24"/>
          <w:szCs w:val="24"/>
        </w:rPr>
        <w:t>Alapítványhoz</w:t>
      </w:r>
      <w:r w:rsidR="00360183">
        <w:rPr>
          <w:rFonts w:ascii="Garamond" w:hAnsi="Garamond"/>
          <w:i/>
          <w:sz w:val="24"/>
          <w:szCs w:val="24"/>
        </w:rPr>
        <w:t>/</w:t>
      </w:r>
      <w:r w:rsidR="00360183" w:rsidRPr="00360183">
        <w:t xml:space="preserve"> </w:t>
      </w:r>
      <w:r w:rsidR="00360183" w:rsidRPr="00360183">
        <w:rPr>
          <w:rFonts w:ascii="Garamond" w:hAnsi="Garamond"/>
          <w:i/>
          <w:sz w:val="24"/>
          <w:szCs w:val="24"/>
        </w:rPr>
        <w:t xml:space="preserve">Pallas Athéné Innovációs </w:t>
      </w:r>
      <w:r w:rsidR="00360183">
        <w:rPr>
          <w:rFonts w:ascii="Garamond" w:hAnsi="Garamond"/>
          <w:i/>
          <w:sz w:val="24"/>
          <w:szCs w:val="24"/>
        </w:rPr>
        <w:t>é</w:t>
      </w:r>
      <w:r w:rsidR="00360183" w:rsidRPr="00360183">
        <w:rPr>
          <w:rFonts w:ascii="Garamond" w:hAnsi="Garamond"/>
          <w:i/>
          <w:sz w:val="24"/>
          <w:szCs w:val="24"/>
        </w:rPr>
        <w:t>s Geopolitikai Alapítvány</w:t>
      </w:r>
      <w:r w:rsidR="00360183">
        <w:rPr>
          <w:rFonts w:ascii="Garamond" w:hAnsi="Garamond"/>
          <w:i/>
          <w:sz w:val="24"/>
          <w:szCs w:val="24"/>
        </w:rPr>
        <w:t>hoz</w:t>
      </w:r>
      <w:r w:rsidR="00360183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>benyújtott támogatási kérelmemben feltűntetett összeg iránt, csak és kizárólag a PAD</w:t>
      </w:r>
      <w:r w:rsidR="001B7FFE">
        <w:rPr>
          <w:rFonts w:ascii="Garamond" w:hAnsi="Garamond"/>
          <w:i/>
          <w:sz w:val="24"/>
          <w:szCs w:val="24"/>
        </w:rPr>
        <w:t>E</w:t>
      </w:r>
      <w:r w:rsidR="00360183">
        <w:rPr>
          <w:rFonts w:ascii="Garamond" w:hAnsi="Garamond"/>
          <w:i/>
          <w:sz w:val="24"/>
          <w:szCs w:val="24"/>
        </w:rPr>
        <w:t>/ PAIGEO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0B6877D1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 xml:space="preserve">PDF fájlban megküldeni maximum </w:t>
      </w:r>
      <w:r w:rsidR="00360183">
        <w:rPr>
          <w:rFonts w:ascii="Garamond" w:hAnsi="Garamond"/>
          <w:sz w:val="24"/>
          <w:szCs w:val="24"/>
        </w:rPr>
        <w:t>5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FC2609" w:rsidRPr="003F34DE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313A90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13A90" w:rsidRDefault="006D15AE" w:rsidP="00CB21CB">
      <w:pPr>
        <w:contextualSpacing/>
        <w:jc w:val="both"/>
        <w:rPr>
          <w:rFonts w:ascii="Garamond" w:hAnsi="Garamond"/>
          <w:sz w:val="2"/>
          <w:szCs w:val="24"/>
        </w:rPr>
      </w:pP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7179FCF3" w14:textId="0138BB85" w:rsidR="005D089B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7319752" w14:textId="2344BD4D" w:rsidR="009D49F2" w:rsidRDefault="009D49F2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1F1EF476" w14:textId="77777777" w:rsidR="00676AF7" w:rsidRPr="00313A90" w:rsidRDefault="00676AF7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DF465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FE6D1" w14:textId="77777777" w:rsidR="00344E93" w:rsidRDefault="00344E93" w:rsidP="00E84B2D">
      <w:pPr>
        <w:spacing w:after="0" w:line="240" w:lineRule="auto"/>
      </w:pPr>
      <w:r>
        <w:separator/>
      </w:r>
    </w:p>
  </w:endnote>
  <w:endnote w:type="continuationSeparator" w:id="0">
    <w:p w14:paraId="1829218A" w14:textId="77777777" w:rsidR="00344E93" w:rsidRDefault="00344E93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44D4780F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667">
          <w:rPr>
            <w:noProof/>
          </w:rPr>
          <w:t>4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FA0A4" w14:textId="77777777" w:rsidR="00344E93" w:rsidRDefault="00344E93" w:rsidP="00E84B2D">
      <w:pPr>
        <w:spacing w:after="0" w:line="240" w:lineRule="auto"/>
      </w:pPr>
      <w:r>
        <w:separator/>
      </w:r>
    </w:p>
  </w:footnote>
  <w:footnote w:type="continuationSeparator" w:id="0">
    <w:p w14:paraId="2F1E9C48" w14:textId="77777777" w:rsidR="00344E93" w:rsidRDefault="00344E93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5E765" w14:textId="7E2D9195" w:rsidR="00701AB0" w:rsidRDefault="00360183" w:rsidP="00360183">
    <w:pPr>
      <w:pStyle w:val="lfej"/>
      <w:jc w:val="center"/>
    </w:pPr>
    <w:r w:rsidRPr="00360183">
      <w:rPr>
        <w:noProof/>
      </w:rPr>
      <w:drawing>
        <wp:inline distT="0" distB="0" distL="0" distR="0" wp14:anchorId="4DCD57BB" wp14:editId="3085BAAB">
          <wp:extent cx="1069546" cy="962025"/>
          <wp:effectExtent l="0" t="0" r="0" b="0"/>
          <wp:docPr id="1" name="Kép 1" descr="\\192.168.77.2\Palyazatok\LOGÓK\Pallas Alapitvanyo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77.2\Palyazatok\LOGÓK\Pallas Alapitvanyo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6" cy="96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056"/>
    <w:rsid w:val="00031DCC"/>
    <w:rsid w:val="000402FC"/>
    <w:rsid w:val="0006149E"/>
    <w:rsid w:val="00081C2A"/>
    <w:rsid w:val="00092BA0"/>
    <w:rsid w:val="000A3726"/>
    <w:rsid w:val="000A5277"/>
    <w:rsid w:val="000B71EA"/>
    <w:rsid w:val="000C2EDB"/>
    <w:rsid w:val="000C6C5B"/>
    <w:rsid w:val="000C6D8E"/>
    <w:rsid w:val="000E782F"/>
    <w:rsid w:val="001142CF"/>
    <w:rsid w:val="00114C86"/>
    <w:rsid w:val="00115F70"/>
    <w:rsid w:val="001322D7"/>
    <w:rsid w:val="0014597E"/>
    <w:rsid w:val="00191A04"/>
    <w:rsid w:val="00195D54"/>
    <w:rsid w:val="001B2D2F"/>
    <w:rsid w:val="001B7FFE"/>
    <w:rsid w:val="001C5C13"/>
    <w:rsid w:val="002074B4"/>
    <w:rsid w:val="00215458"/>
    <w:rsid w:val="00221FD7"/>
    <w:rsid w:val="00230F27"/>
    <w:rsid w:val="002861F1"/>
    <w:rsid w:val="00292B16"/>
    <w:rsid w:val="002B010D"/>
    <w:rsid w:val="002B30FC"/>
    <w:rsid w:val="002B6496"/>
    <w:rsid w:val="003004D8"/>
    <w:rsid w:val="00313A90"/>
    <w:rsid w:val="00330A41"/>
    <w:rsid w:val="00344E93"/>
    <w:rsid w:val="00360183"/>
    <w:rsid w:val="003C6ABA"/>
    <w:rsid w:val="003D17C1"/>
    <w:rsid w:val="00406755"/>
    <w:rsid w:val="00411E92"/>
    <w:rsid w:val="0042585A"/>
    <w:rsid w:val="00497C3C"/>
    <w:rsid w:val="004B7B1E"/>
    <w:rsid w:val="004C3128"/>
    <w:rsid w:val="004E4EB2"/>
    <w:rsid w:val="00506E2A"/>
    <w:rsid w:val="00551488"/>
    <w:rsid w:val="005850C4"/>
    <w:rsid w:val="005A5B35"/>
    <w:rsid w:val="005B76BF"/>
    <w:rsid w:val="005D089B"/>
    <w:rsid w:val="0063622E"/>
    <w:rsid w:val="006406A4"/>
    <w:rsid w:val="00676AF7"/>
    <w:rsid w:val="00680BCF"/>
    <w:rsid w:val="006870A8"/>
    <w:rsid w:val="006C1CE4"/>
    <w:rsid w:val="006D15AE"/>
    <w:rsid w:val="00701AB0"/>
    <w:rsid w:val="007105A4"/>
    <w:rsid w:val="00714444"/>
    <w:rsid w:val="00722DDA"/>
    <w:rsid w:val="007459C5"/>
    <w:rsid w:val="00755197"/>
    <w:rsid w:val="00795D40"/>
    <w:rsid w:val="00813A32"/>
    <w:rsid w:val="00813B40"/>
    <w:rsid w:val="0086019F"/>
    <w:rsid w:val="0087705D"/>
    <w:rsid w:val="008923FB"/>
    <w:rsid w:val="008B73CC"/>
    <w:rsid w:val="008C20B8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36482"/>
    <w:rsid w:val="00A9464C"/>
    <w:rsid w:val="00AA459B"/>
    <w:rsid w:val="00AE49E1"/>
    <w:rsid w:val="00AF22AA"/>
    <w:rsid w:val="00B00C39"/>
    <w:rsid w:val="00B31DC9"/>
    <w:rsid w:val="00B45079"/>
    <w:rsid w:val="00B53EE9"/>
    <w:rsid w:val="00BA6CFE"/>
    <w:rsid w:val="00BC443D"/>
    <w:rsid w:val="00BD0028"/>
    <w:rsid w:val="00BD0F8D"/>
    <w:rsid w:val="00BF2927"/>
    <w:rsid w:val="00C00A1E"/>
    <w:rsid w:val="00C53AAC"/>
    <w:rsid w:val="00C61F17"/>
    <w:rsid w:val="00C673E2"/>
    <w:rsid w:val="00C82863"/>
    <w:rsid w:val="00CA04C2"/>
    <w:rsid w:val="00CB1A59"/>
    <w:rsid w:val="00CB21CB"/>
    <w:rsid w:val="00CB6798"/>
    <w:rsid w:val="00CB73A4"/>
    <w:rsid w:val="00CD32BD"/>
    <w:rsid w:val="00CD3673"/>
    <w:rsid w:val="00CE4665"/>
    <w:rsid w:val="00D03CD0"/>
    <w:rsid w:val="00D15850"/>
    <w:rsid w:val="00D46E0B"/>
    <w:rsid w:val="00D56667"/>
    <w:rsid w:val="00D57C6F"/>
    <w:rsid w:val="00D65887"/>
    <w:rsid w:val="00D70DB8"/>
    <w:rsid w:val="00DB0064"/>
    <w:rsid w:val="00DB152F"/>
    <w:rsid w:val="00DB7983"/>
    <w:rsid w:val="00DF4655"/>
    <w:rsid w:val="00DF73C2"/>
    <w:rsid w:val="00E002FA"/>
    <w:rsid w:val="00E51034"/>
    <w:rsid w:val="00E70C54"/>
    <w:rsid w:val="00E84B2D"/>
    <w:rsid w:val="00E85C3E"/>
    <w:rsid w:val="00E94DD0"/>
    <w:rsid w:val="00E97108"/>
    <w:rsid w:val="00EA67A3"/>
    <w:rsid w:val="00EA6FEB"/>
    <w:rsid w:val="00F15177"/>
    <w:rsid w:val="00F20D7C"/>
    <w:rsid w:val="00F353AD"/>
    <w:rsid w:val="00F47EFB"/>
    <w:rsid w:val="00F73056"/>
    <w:rsid w:val="00F76307"/>
    <w:rsid w:val="00FB2527"/>
    <w:rsid w:val="00FC2609"/>
    <w:rsid w:val="00FD30AF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C2609"/>
    <w:rPr>
      <w:color w:val="808080"/>
      <w:shd w:val="clear" w:color="auto" w:fill="E6E6E6"/>
    </w:rPr>
  </w:style>
  <w:style w:type="paragraph" w:customStyle="1" w:styleId="Default">
    <w:name w:val="Default"/>
    <w:rsid w:val="00B45079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yazat@pallasalapitvanyok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325A80" w:rsidP="00325A80">
          <w:pPr>
            <w:pStyle w:val="3B618B6C2F24490999685D3CF91954D0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325A80" w:rsidP="00325A80">
          <w:pPr>
            <w:pStyle w:val="2D41BF6504A54A908419ACD4641FBD7C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325A80" w:rsidP="00325A80">
          <w:pPr>
            <w:pStyle w:val="B4666EA3D9794AC4990360840B60FF53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325A80" w:rsidP="00325A80">
          <w:pPr>
            <w:pStyle w:val="770CDC0CCA2547C6A40EA36E1F1D85D4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325A80" w:rsidP="00325A80">
          <w:pPr>
            <w:pStyle w:val="376D3BC5B9624181B323A19DA8E4B7AD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325A80" w:rsidP="00325A80">
          <w:pPr>
            <w:pStyle w:val="59014A670E22425EBEEBA449ED52D720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325A80" w:rsidP="00325A80">
          <w:pPr>
            <w:pStyle w:val="5041E1B6DF954BB880101885B18447C7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325A80" w:rsidP="00325A80">
          <w:pPr>
            <w:pStyle w:val="929D66B9334749F2954E601DCA8BDCCD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325A80" w:rsidP="00325A80">
          <w:pPr>
            <w:pStyle w:val="84E3D768DCD94F84B69C1F842ACC1A41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325A80" w:rsidP="00325A80">
          <w:pPr>
            <w:pStyle w:val="B9A05CB43C724EDAA30988E63A1D9D5E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325A80" w:rsidP="00325A80">
          <w:pPr>
            <w:pStyle w:val="FB64276BE0F14BAD9B17ECB68C69F165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325A80" w:rsidP="00325A80">
          <w:pPr>
            <w:pStyle w:val="118B84692947483980633F95A4CA6E6F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325A80" w:rsidP="00325A80">
          <w:pPr>
            <w:pStyle w:val="ED142CE8E9D347419798D9376A6BFB421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E694C1AEB224977931A59EB2533ED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CF1F4D-0D12-467F-8C32-F5BD8E70B4FE}"/>
      </w:docPartPr>
      <w:docPartBody>
        <w:p w:rsidR="00B52036" w:rsidRDefault="00325A80" w:rsidP="00325A80">
          <w:pPr>
            <w:pStyle w:val="BE694C1AEB224977931A59EB2533ED0F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114"/>
    <w:rsid w:val="00026F72"/>
    <w:rsid w:val="000F7FC7"/>
    <w:rsid w:val="00325A80"/>
    <w:rsid w:val="00470C20"/>
    <w:rsid w:val="00537EA1"/>
    <w:rsid w:val="00752B44"/>
    <w:rsid w:val="009C6E6E"/>
    <w:rsid w:val="00A25ECC"/>
    <w:rsid w:val="00B0610A"/>
    <w:rsid w:val="00B10D87"/>
    <w:rsid w:val="00B52036"/>
    <w:rsid w:val="00B825D3"/>
    <w:rsid w:val="00C227B4"/>
    <w:rsid w:val="00C3373F"/>
    <w:rsid w:val="00CE5AA3"/>
    <w:rsid w:val="00F75E32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25A80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  <w:style w:type="paragraph" w:customStyle="1" w:styleId="3B618B6C2F24490999685D3CF91954D01">
    <w:name w:val="3B618B6C2F24490999685D3CF91954D01"/>
    <w:rsid w:val="00325A80"/>
    <w:rPr>
      <w:rFonts w:eastAsiaTheme="minorHAnsi"/>
      <w:lang w:eastAsia="en-US"/>
    </w:rPr>
  </w:style>
  <w:style w:type="paragraph" w:customStyle="1" w:styleId="2D41BF6504A54A908419ACD4641FBD7C1">
    <w:name w:val="2D41BF6504A54A908419ACD4641FBD7C1"/>
    <w:rsid w:val="00325A80"/>
    <w:rPr>
      <w:rFonts w:eastAsiaTheme="minorHAnsi"/>
      <w:lang w:eastAsia="en-US"/>
    </w:rPr>
  </w:style>
  <w:style w:type="paragraph" w:customStyle="1" w:styleId="118B84692947483980633F95A4CA6E6F1">
    <w:name w:val="118B84692947483980633F95A4CA6E6F1"/>
    <w:rsid w:val="00325A80"/>
    <w:rPr>
      <w:rFonts w:eastAsiaTheme="minorHAnsi"/>
      <w:lang w:eastAsia="en-US"/>
    </w:rPr>
  </w:style>
  <w:style w:type="paragraph" w:customStyle="1" w:styleId="B4666EA3D9794AC4990360840B60FF531">
    <w:name w:val="B4666EA3D9794AC4990360840B60FF531"/>
    <w:rsid w:val="00325A80"/>
    <w:rPr>
      <w:rFonts w:eastAsiaTheme="minorHAnsi"/>
      <w:lang w:eastAsia="en-US"/>
    </w:rPr>
  </w:style>
  <w:style w:type="paragraph" w:customStyle="1" w:styleId="770CDC0CCA2547C6A40EA36E1F1D85D41">
    <w:name w:val="770CDC0CCA2547C6A40EA36E1F1D85D41"/>
    <w:rsid w:val="00325A80"/>
    <w:rPr>
      <w:rFonts w:eastAsiaTheme="minorHAnsi"/>
      <w:lang w:eastAsia="en-US"/>
    </w:rPr>
  </w:style>
  <w:style w:type="paragraph" w:customStyle="1" w:styleId="376D3BC5B9624181B323A19DA8E4B7AD1">
    <w:name w:val="376D3BC5B9624181B323A19DA8E4B7AD1"/>
    <w:rsid w:val="00325A80"/>
    <w:rPr>
      <w:rFonts w:eastAsiaTheme="minorHAnsi"/>
      <w:lang w:eastAsia="en-US"/>
    </w:rPr>
  </w:style>
  <w:style w:type="paragraph" w:customStyle="1" w:styleId="59014A670E22425EBEEBA449ED52D7201">
    <w:name w:val="59014A670E22425EBEEBA449ED52D7201"/>
    <w:rsid w:val="00325A80"/>
    <w:rPr>
      <w:rFonts w:eastAsiaTheme="minorHAnsi"/>
      <w:lang w:eastAsia="en-US"/>
    </w:rPr>
  </w:style>
  <w:style w:type="paragraph" w:customStyle="1" w:styleId="5041E1B6DF954BB880101885B18447C71">
    <w:name w:val="5041E1B6DF954BB880101885B18447C71"/>
    <w:rsid w:val="00325A80"/>
    <w:rPr>
      <w:rFonts w:eastAsiaTheme="minorHAnsi"/>
      <w:lang w:eastAsia="en-US"/>
    </w:rPr>
  </w:style>
  <w:style w:type="paragraph" w:customStyle="1" w:styleId="929D66B9334749F2954E601DCA8BDCCD1">
    <w:name w:val="929D66B9334749F2954E601DCA8BDCCD1"/>
    <w:rsid w:val="00325A80"/>
    <w:rPr>
      <w:rFonts w:eastAsiaTheme="minorHAnsi"/>
      <w:lang w:eastAsia="en-US"/>
    </w:rPr>
  </w:style>
  <w:style w:type="paragraph" w:customStyle="1" w:styleId="84E3D768DCD94F84B69C1F842ACC1A411">
    <w:name w:val="84E3D768DCD94F84B69C1F842ACC1A411"/>
    <w:rsid w:val="00325A80"/>
    <w:rPr>
      <w:rFonts w:eastAsiaTheme="minorHAnsi"/>
      <w:lang w:eastAsia="en-US"/>
    </w:rPr>
  </w:style>
  <w:style w:type="paragraph" w:customStyle="1" w:styleId="ED142CE8E9D347419798D9376A6BFB421">
    <w:name w:val="ED142CE8E9D347419798D9376A6BFB421"/>
    <w:rsid w:val="00325A80"/>
    <w:rPr>
      <w:rFonts w:eastAsiaTheme="minorHAnsi"/>
      <w:lang w:eastAsia="en-US"/>
    </w:rPr>
  </w:style>
  <w:style w:type="paragraph" w:customStyle="1" w:styleId="B9A05CB43C724EDAA30988E63A1D9D5E1">
    <w:name w:val="B9A05CB43C724EDAA30988E63A1D9D5E1"/>
    <w:rsid w:val="00325A80"/>
    <w:rPr>
      <w:rFonts w:eastAsiaTheme="minorHAnsi"/>
      <w:lang w:eastAsia="en-US"/>
    </w:rPr>
  </w:style>
  <w:style w:type="paragraph" w:customStyle="1" w:styleId="FB64276BE0F14BAD9B17ECB68C69F1651">
    <w:name w:val="FB64276BE0F14BAD9B17ECB68C69F1651"/>
    <w:rsid w:val="00325A80"/>
    <w:rPr>
      <w:rFonts w:eastAsiaTheme="minorHAnsi"/>
      <w:lang w:eastAsia="en-US"/>
    </w:rPr>
  </w:style>
  <w:style w:type="paragraph" w:customStyle="1" w:styleId="BE694C1AEB224977931A59EB2533ED0F">
    <w:name w:val="BE694C1AEB224977931A59EB2533ED0F"/>
    <w:rsid w:val="00325A8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FD18B-0C6D-42CD-8AA1-505EDB34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4</Pages>
  <Words>594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Viktória Nagy</cp:lastModifiedBy>
  <cp:revision>26</cp:revision>
  <cp:lastPrinted>2016-01-14T14:02:00Z</cp:lastPrinted>
  <dcterms:created xsi:type="dcterms:W3CDTF">2016-07-05T07:04:00Z</dcterms:created>
  <dcterms:modified xsi:type="dcterms:W3CDTF">2018-09-04T09:25:00Z</dcterms:modified>
</cp:coreProperties>
</file>